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4C" w:rsidRDefault="005F583D" w:rsidP="0092224C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F583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5pt;z-index:251658240;visibility:visible;mso-wrap-edited:f;mso-position-horizontal-relative:page">
            <v:imagedata r:id="rId6" o:title=""/>
            <w10:wrap anchorx="page"/>
          </v:shape>
          <o:OLEObject Type="Embed" ProgID="Word.Picture.8" ShapeID="_x0000_s1026" DrawAspect="Content" ObjectID="_1692507534" r:id="rId7"/>
        </w:pict>
      </w:r>
    </w:p>
    <w:p w:rsidR="0092224C" w:rsidRDefault="0092224C" w:rsidP="0092224C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ВИКОНАВЧИЙ КОМІТЕТ 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ЛЕБЕДИНСЬКОЇ МІСЬКОЇ РАДИ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2224C" w:rsidRDefault="0092224C" w:rsidP="003D2EAD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44"/>
          <w:szCs w:val="44"/>
        </w:rPr>
        <w:t>Р</w:t>
      </w:r>
      <w:proofErr w:type="gramEnd"/>
      <w:r>
        <w:rPr>
          <w:rFonts w:ascii="Times New Roman" w:hAnsi="Times New Roman"/>
          <w:b/>
          <w:bCs/>
          <w:sz w:val="44"/>
          <w:szCs w:val="44"/>
        </w:rPr>
        <w:t>ІШЕННЯ</w:t>
      </w:r>
    </w:p>
    <w:p w:rsidR="00C07FB4" w:rsidRPr="00DA1BC4" w:rsidRDefault="00C07FB4" w:rsidP="00C07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C07FB4" w:rsidRPr="00DA1BC4" w:rsidRDefault="009E0853" w:rsidP="00C07FB4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</w:t>
      </w:r>
      <w:r w:rsidR="00C07FB4" w:rsidRPr="00DA1B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0.0</w:t>
      </w:r>
      <w:r w:rsidR="00A84F4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9</w:t>
      </w:r>
      <w:r w:rsidR="00C07FB4" w:rsidRPr="00DA1B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.2021                                         м. Лебедин                                              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4A34B8" w:rsidRPr="000F3B47" w:rsidRDefault="004A34B8" w:rsidP="00C07FB4">
      <w:pPr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4A34B8" w:rsidRDefault="004A34B8" w:rsidP="004A34B8">
      <w:pPr>
        <w:tabs>
          <w:tab w:val="left" w:pos="4111"/>
        </w:tabs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внесення змін до рішення виконавчого комітету Лебединської міської ради від 16.09.2020 № 234 </w:t>
      </w:r>
    </w:p>
    <w:p w:rsidR="004A34B8" w:rsidRDefault="004A34B8" w:rsidP="004A34B8">
      <w:pPr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A34B8" w:rsidRDefault="004A34B8" w:rsidP="004A34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підпунктом 1 пункту «а» статті 29, </w:t>
      </w:r>
      <w:r>
        <w:rPr>
          <w:rFonts w:ascii="Times New Roman" w:hAnsi="Times New Roman"/>
          <w:sz w:val="28"/>
          <w:szCs w:val="28"/>
          <w:lang w:val="uk-UA"/>
        </w:rPr>
        <w:t xml:space="preserve">частиною першою статті 52, </w:t>
      </w:r>
      <w:proofErr w:type="spellStart"/>
      <w:r w:rsidRPr="004A34B8">
        <w:rPr>
          <w:rStyle w:val="rvts46"/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4A34B8">
        <w:rPr>
          <w:rStyle w:val="rvts4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4B8">
        <w:rPr>
          <w:rStyle w:val="rvts46"/>
          <w:rFonts w:ascii="Times New Roman" w:hAnsi="Times New Roman" w:cs="Times New Roman"/>
          <w:sz w:val="28"/>
          <w:szCs w:val="28"/>
        </w:rPr>
        <w:t>шостою</w:t>
      </w:r>
      <w:proofErr w:type="spellEnd"/>
      <w:r w:rsidRPr="004A34B8">
        <w:rPr>
          <w:rStyle w:val="rvts4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4B8">
        <w:rPr>
          <w:rStyle w:val="rvts46"/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4A34B8">
        <w:rPr>
          <w:rStyle w:val="rvts46"/>
          <w:rFonts w:ascii="Times New Roman" w:hAnsi="Times New Roman" w:cs="Times New Roman"/>
          <w:sz w:val="28"/>
          <w:szCs w:val="28"/>
        </w:rPr>
        <w:t xml:space="preserve"> 59</w:t>
      </w:r>
      <w:r>
        <w:rPr>
          <w:rStyle w:val="rvts46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статтями 6, 15, 18 Закону України «Про оренду державного та комунального майна», постановою Кабінету Міністрів України від 03 червня 2020 р. № 483 «Деякі питання оренди державного та комунального майна», рішенням шістдесят дев’ятої сесії Лебединської міської ради сьомого скликання від 30.09.2020 № 1251-МР «Про деякі питання оренди майна територіальної громади міста Лебедина», з метою забезпечення надходжень до міського бюджету, виконавчий комітет Лебединської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и р і ш и в: </w:t>
      </w:r>
    </w:p>
    <w:p w:rsidR="004A34B8" w:rsidRDefault="004A34B8" w:rsidP="009928EF">
      <w:pPr>
        <w:pStyle w:val="a3"/>
        <w:tabs>
          <w:tab w:val="left" w:pos="0"/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Унести зміни до рішення виконавчого комітету Лебединської міської ради від 16.09.2020 № 234 «Про затвердження переліків типу об’єктів оренди, які підлягають передачі в оренду» (з урахуванням змін від 21.10.2020 № 257, від 16.12.2020 № 314, від 20.01.2021 № 11, від 17.02.2021 № 30, від 28.04.2021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№ 97, від 19.05.2021 № 135, від 16.06.2021 № 167</w:t>
      </w:r>
      <w:r w:rsidR="0022434E">
        <w:rPr>
          <w:rFonts w:ascii="Times New Roman" w:hAnsi="Times New Roman" w:cs="Times New Roman"/>
          <w:sz w:val="28"/>
          <w:szCs w:val="28"/>
          <w:lang w:val="uk-UA"/>
        </w:rPr>
        <w:t>, від 21.07.2021 № 211</w:t>
      </w:r>
      <w:r w:rsidR="009928EF">
        <w:rPr>
          <w:rFonts w:ascii="Times New Roman" w:hAnsi="Times New Roman" w:cs="Times New Roman"/>
          <w:sz w:val="28"/>
          <w:szCs w:val="28"/>
          <w:lang w:val="uk-UA"/>
        </w:rPr>
        <w:t>), доповнивши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перелік другого типу об’єктів оренди, які підлягають передачі в оренду без проведення аукціону, пунктами </w:t>
      </w:r>
      <w:r w:rsidR="00A84F4C">
        <w:rPr>
          <w:rFonts w:ascii="Times New Roman" w:hAnsi="Times New Roman" w:cs="Times New Roman"/>
          <w:sz w:val="28"/>
          <w:szCs w:val="28"/>
          <w:lang w:val="uk-UA"/>
        </w:rPr>
        <w:t>48</w:t>
      </w:r>
      <w:r w:rsidR="009928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4F4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928EF">
        <w:rPr>
          <w:rFonts w:ascii="Times New Roman" w:hAnsi="Times New Roman" w:cs="Times New Roman"/>
          <w:sz w:val="28"/>
          <w:szCs w:val="28"/>
          <w:lang w:val="uk-UA"/>
        </w:rPr>
        <w:t xml:space="preserve"> 60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9928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додаю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ться.</w:t>
      </w:r>
    </w:p>
    <w:p w:rsidR="004A34B8" w:rsidRDefault="004A34B8" w:rsidP="004A34B8">
      <w:pPr>
        <w:pStyle w:val="a3"/>
        <w:tabs>
          <w:tab w:val="left" w:pos="0"/>
          <w:tab w:val="left" w:pos="1134"/>
        </w:tabs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34B8" w:rsidRDefault="004A34B8" w:rsidP="004A34B8">
      <w:pPr>
        <w:pStyle w:val="a3"/>
        <w:tabs>
          <w:tab w:val="left" w:pos="0"/>
          <w:tab w:val="left" w:pos="1134"/>
        </w:tabs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34B8" w:rsidRPr="009928EF" w:rsidRDefault="004A34B8" w:rsidP="004A34B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b/>
          <w:sz w:val="28"/>
          <w:szCs w:val="28"/>
          <w:lang w:val="uk-UA" w:eastAsia="uk-UA"/>
        </w:rPr>
      </w:pPr>
    </w:p>
    <w:p w:rsidR="004A34B8" w:rsidRDefault="004A34B8" w:rsidP="004A34B8">
      <w:pPr>
        <w:pStyle w:val="30"/>
        <w:shd w:val="clear" w:color="auto" w:fill="auto"/>
        <w:tabs>
          <w:tab w:val="left" w:pos="6379"/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Міський голова                                         </w:t>
      </w:r>
      <w:r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ab/>
        <w:t>Олександр БАКЛИКОВ</w:t>
      </w:r>
    </w:p>
    <w:p w:rsidR="004A34B8" w:rsidRDefault="004A34B8" w:rsidP="004A34B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4A34B8" w:rsidRDefault="004A34B8" w:rsidP="004A34B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Керуючий справами</w:t>
      </w:r>
    </w:p>
    <w:p w:rsidR="004A34B8" w:rsidRDefault="004A34B8" w:rsidP="004A34B8">
      <w:pPr>
        <w:pStyle w:val="30"/>
        <w:shd w:val="clear" w:color="auto" w:fill="auto"/>
        <w:tabs>
          <w:tab w:val="left" w:pos="6379"/>
          <w:tab w:val="left" w:pos="6521"/>
          <w:tab w:val="left" w:pos="7088"/>
        </w:tabs>
        <w:spacing w:before="0" w:line="240" w:lineRule="auto"/>
        <w:ind w:right="20"/>
        <w:jc w:val="left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виконавчого комітету  </w:t>
      </w: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ab/>
        <w:t>Сергій ПОДОЛЬКО</w:t>
      </w:r>
    </w:p>
    <w:p w:rsidR="004A34B8" w:rsidRDefault="009928EF" w:rsidP="004A34B8">
      <w:pPr>
        <w:pStyle w:val="30"/>
        <w:shd w:val="clear" w:color="auto" w:fill="auto"/>
        <w:tabs>
          <w:tab w:val="left" w:pos="6946"/>
          <w:tab w:val="left" w:pos="7088"/>
        </w:tabs>
        <w:spacing w:before="0" w:line="240" w:lineRule="auto"/>
        <w:ind w:right="20"/>
        <w:jc w:val="left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</w:p>
    <w:p w:rsidR="004A34B8" w:rsidRDefault="004A34B8" w:rsidP="004A34B8">
      <w:pPr>
        <w:spacing w:after="0" w:line="240" w:lineRule="auto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sectPr w:rsidR="004A34B8" w:rsidSect="004A34B8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:rsidR="004A34B8" w:rsidRPr="004A34B8" w:rsidRDefault="004A34B8" w:rsidP="004A34B8">
      <w:pPr>
        <w:spacing w:after="120" w:line="240" w:lineRule="auto"/>
        <w:ind w:left="5812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ЗАТВЕРДЖЕНО</w:t>
      </w:r>
    </w:p>
    <w:p w:rsidR="004A34B8" w:rsidRDefault="004A34B8" w:rsidP="004A34B8">
      <w:pPr>
        <w:spacing w:after="120" w:line="240" w:lineRule="auto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Рішення виконавчого комітету Лебединської міської ради </w:t>
      </w:r>
    </w:p>
    <w:p w:rsidR="004A34B8" w:rsidRDefault="004A34B8" w:rsidP="004A34B8">
      <w:pPr>
        <w:spacing w:before="120" w:after="120" w:line="240" w:lineRule="auto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A84F4C">
        <w:rPr>
          <w:rFonts w:ascii="Times New Roman" w:hAnsi="Times New Roman" w:cs="Times New Roman"/>
          <w:sz w:val="28"/>
          <w:szCs w:val="28"/>
          <w:lang w:val="uk-UA"/>
        </w:rPr>
        <w:t xml:space="preserve"> вересня </w:t>
      </w:r>
      <w:r>
        <w:rPr>
          <w:rFonts w:ascii="Times New Roman" w:hAnsi="Times New Roman" w:cs="Times New Roman"/>
          <w:sz w:val="28"/>
          <w:szCs w:val="28"/>
          <w:lang w:val="uk-UA"/>
        </w:rPr>
        <w:t>2021 року №   -ОД</w:t>
      </w:r>
    </w:p>
    <w:p w:rsidR="004A34B8" w:rsidRDefault="004A34B8" w:rsidP="004A34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Перелік другого типу об’єктів оренди,</w:t>
      </w:r>
    </w:p>
    <w:p w:rsidR="004A34B8" w:rsidRDefault="004A34B8" w:rsidP="004A34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які підлягають передачі в оренду без проведення аукціону</w:t>
      </w:r>
    </w:p>
    <w:p w:rsidR="004A34B8" w:rsidRDefault="004A34B8" w:rsidP="004A34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6"/>
        <w:tblW w:w="0" w:type="auto"/>
        <w:tblInd w:w="108" w:type="dxa"/>
        <w:tblLayout w:type="fixed"/>
        <w:tblLook w:val="04A0"/>
      </w:tblPr>
      <w:tblGrid>
        <w:gridCol w:w="567"/>
        <w:gridCol w:w="1701"/>
        <w:gridCol w:w="1985"/>
        <w:gridCol w:w="1276"/>
        <w:gridCol w:w="2268"/>
        <w:gridCol w:w="1842"/>
      </w:tblGrid>
      <w:tr w:rsidR="004A34B8" w:rsidTr="009928EF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A3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№ з/п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A84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Балансоутриму</w:t>
            </w:r>
            <w:r w:rsidR="004A34B8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вач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A3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Адреса об’єкта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A34B8" w:rsidP="00A84F4C">
            <w:pPr>
              <w:ind w:left="-108"/>
              <w:jc w:val="center"/>
              <w:rPr>
                <w:rFonts w:ascii="Times New Roman" w:hAnsi="Times New Roman" w:cs="Times New Roman"/>
                <w:b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lang w:val="uk-UA" w:eastAsia="en-US"/>
              </w:rPr>
              <w:t>Дата закінчення договору оренди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A34B8">
            <w:pPr>
              <w:jc w:val="center"/>
              <w:rPr>
                <w:rFonts w:ascii="Times New Roman" w:hAnsi="Times New Roman" w:cs="Times New Roman"/>
                <w:b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lang w:val="uk-UA" w:eastAsia="en-US"/>
              </w:rPr>
              <w:t>Загальна площа, кв. метра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A3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Цільове використання</w:t>
            </w:r>
          </w:p>
        </w:tc>
      </w:tr>
      <w:tr w:rsidR="004A34B8" w:rsidRPr="00A84F4C" w:rsidTr="0099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A84F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A3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Виконавчий комітет Лебединської міської ради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A34B8" w:rsidP="00A84F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Вулиця </w:t>
            </w:r>
            <w:r w:rsidR="00A84F4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Роменська,36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, </w:t>
            </w:r>
            <w:r w:rsidR="00A84F4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село </w:t>
            </w:r>
            <w:proofErr w:type="spellStart"/>
            <w:r w:rsidR="00A84F4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Штепівка</w:t>
            </w:r>
            <w:proofErr w:type="spellEnd"/>
            <w:r w:rsidR="00A84F4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 Сумський район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 Сумська область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A84F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2B5F26" w:rsidP="009928EF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646,43 (п</w:t>
            </w:r>
            <w:r w:rsidR="00A84F4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риміщення амбулаторії -501,43, гараж-70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,0</w:t>
            </w:r>
            <w:r w:rsidR="00A84F4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, котельня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–</w:t>
            </w:r>
            <w:r w:rsidR="00A84F4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72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,0</w:t>
            </w:r>
            <w:r w:rsidR="00A84F4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вбиральня</w:t>
            </w:r>
            <w:r w:rsidR="00A84F4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-3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A34B8" w:rsidP="00A84F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Розміщення </w:t>
            </w:r>
            <w:r w:rsidR="00A84F4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амбулаторії загальної практики сімейної медицини</w:t>
            </w:r>
          </w:p>
        </w:tc>
      </w:tr>
      <w:tr w:rsidR="004A34B8" w:rsidTr="0099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992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49.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A3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Виконавчий комітет Лебединської міської ради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A34B8" w:rsidP="00992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Вулиця </w:t>
            </w:r>
            <w:r w:rsidR="00A84F4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Центральна, 2а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, </w:t>
            </w:r>
            <w:r w:rsidR="00A84F4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="009928E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село </w:t>
            </w:r>
            <w:proofErr w:type="spellStart"/>
            <w:r w:rsidR="00A84F4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Підоприго</w:t>
            </w:r>
            <w:r w:rsidR="009928E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-</w:t>
            </w:r>
            <w:proofErr w:type="spellEnd"/>
            <w:r w:rsidR="009928E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="00A84F4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ри</w:t>
            </w:r>
            <w:proofErr w:type="spellEnd"/>
            <w:r w:rsidR="00A84F4C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, Сумський район,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Сумська область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A84F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A84F4C" w:rsidP="009928EF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81,27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A84F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Розміщення кабінету невідкладної медичної допомоги</w:t>
            </w:r>
          </w:p>
        </w:tc>
      </w:tr>
      <w:tr w:rsidR="004A34B8" w:rsidRPr="00A84F4C" w:rsidTr="0099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992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50.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A3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Виконавчий комітет Лебединської міської ради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A84F4C" w:rsidP="00A84F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Вулиця Садова, 22,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Гринце</w:t>
            </w:r>
            <w:r w:rsidR="009928E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</w:t>
            </w:r>
            <w:r w:rsidR="004A34B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="004A34B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Сумський район, Сумська область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A84F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A84F4C" w:rsidP="009928EF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72,3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A84F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Розміщення кабінету невідкладної медичної допомоги </w:t>
            </w:r>
          </w:p>
        </w:tc>
      </w:tr>
      <w:tr w:rsidR="004A34B8" w:rsidRPr="00A84F4C" w:rsidTr="0099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992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51.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A3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Виконавчий комітет Лебединської міської ради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A84F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Вулиця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Цент</w:t>
            </w:r>
            <w:r w:rsidR="009928E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ральна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,15,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Павленкове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</w:t>
            </w:r>
          </w:p>
          <w:p w:rsidR="00A84F4C" w:rsidRDefault="00A84F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Сумський район, Сумська область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A84F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A84F4C" w:rsidP="009928EF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66,4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A84F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Розміщення кабінету невідкладної медичної допомоги</w:t>
            </w:r>
          </w:p>
        </w:tc>
      </w:tr>
      <w:tr w:rsidR="004A34B8" w:rsidRPr="00A84F4C" w:rsidTr="0099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992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53.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A3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Виконавчий комітет Лебединської міської ради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A34B8" w:rsidP="002B5F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Вулиця </w:t>
            </w:r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Інтерна</w:t>
            </w:r>
            <w:r w:rsidR="002B5F2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="002B5F2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ціональ</w:t>
            </w:r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на</w:t>
            </w:r>
            <w:proofErr w:type="spellEnd"/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 1,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село </w:t>
            </w:r>
            <w:proofErr w:type="spellStart"/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Катери</w:t>
            </w:r>
            <w:r w:rsidR="009928E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-</w:t>
            </w:r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нівка</w:t>
            </w:r>
            <w:proofErr w:type="spellEnd"/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Сумський район, Сумська область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34B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34BAF" w:rsidP="009928EF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40,0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34B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Розміщення кабінету невідкладної медичної допомоги</w:t>
            </w:r>
          </w:p>
        </w:tc>
      </w:tr>
      <w:tr w:rsidR="004A34B8" w:rsidRPr="00A84F4C" w:rsidTr="0099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992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54.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A3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Виконавчий комітет Лебединської міської ради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34BAF" w:rsidP="00434B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Вулиця Дворянська,1</w:t>
            </w:r>
            <w:r w:rsidR="004A34B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село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Кам’яне</w:t>
            </w:r>
            <w:r w:rsidR="004A34B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 Сумський район, Сумська область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A3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34BAF" w:rsidP="009928EF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175,6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34BAF" w:rsidP="00434B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Розміщення кабінету невідкладної медичної допомоги</w:t>
            </w:r>
            <w:r w:rsidR="004A34B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</w:p>
        </w:tc>
      </w:tr>
      <w:tr w:rsidR="004A34B8" w:rsidTr="0099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992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55.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2B5F26" w:rsidP="00434B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Виконавчий комітет Лебединської міської ради</w:t>
            </w:r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A34B8" w:rsidP="00434B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Вулиця </w:t>
            </w:r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Гагаріна, 9,</w:t>
            </w:r>
            <w:r w:rsidR="002B5F2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село </w:t>
            </w:r>
            <w:proofErr w:type="spellStart"/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Москов</w:t>
            </w:r>
            <w:r w:rsidR="009928E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-</w:t>
            </w:r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ський</w:t>
            </w:r>
            <w:proofErr w:type="spellEnd"/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Бобрик,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Сумський район,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Сумська область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34B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EF" w:rsidRDefault="002B5F26" w:rsidP="009928EF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196,3 </w:t>
            </w:r>
          </w:p>
          <w:p w:rsidR="004A34B8" w:rsidRDefault="002B5F26" w:rsidP="009928EF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(при</w:t>
            </w:r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міщення кабінету - 164,3, сарай - 30,8,</w:t>
            </w:r>
          </w:p>
          <w:p w:rsidR="00434BAF" w:rsidRDefault="002B5F26" w:rsidP="009928EF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вбиральня </w:t>
            </w:r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- 1,2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34B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Розміщення кабінету невідкладної медичної допомоги  </w:t>
            </w:r>
          </w:p>
        </w:tc>
      </w:tr>
      <w:tr w:rsidR="004A34B8" w:rsidTr="0099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992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lastRenderedPageBreak/>
              <w:t>56.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2B5F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Виконавчий комітет Лебединської міської ради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A34B8" w:rsidP="00434BAF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Вулиця </w:t>
            </w:r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Шевченка,11, село </w:t>
            </w:r>
            <w:proofErr w:type="spellStart"/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Боровенька</w:t>
            </w:r>
            <w:proofErr w:type="spellEnd"/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 Сумський район,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Сумська область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34B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34BAF" w:rsidP="009928EF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116,0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34B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Розміщення кабінету невідкладної медичної допомоги  </w:t>
            </w:r>
          </w:p>
        </w:tc>
      </w:tr>
      <w:tr w:rsidR="004A34B8" w:rsidTr="0099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9928EF" w:rsidP="009928EF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2B5F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Виконавчий комітет Лебединської міської ради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A34B8" w:rsidP="00434B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Вулиця </w:t>
            </w:r>
            <w:proofErr w:type="spellStart"/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Трихліба</w:t>
            </w:r>
            <w:proofErr w:type="spellEnd"/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,28, село </w:t>
            </w:r>
            <w:proofErr w:type="spellStart"/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Михай</w:t>
            </w:r>
            <w:r w:rsidR="009928E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-</w:t>
            </w:r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лівка</w:t>
            </w:r>
            <w:proofErr w:type="spellEnd"/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Сумський район,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Сумська область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34B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34BAF" w:rsidP="009928EF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127,6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4B8" w:rsidRDefault="00434B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Розміщення кабінету невідкладної медичної допомоги  </w:t>
            </w:r>
          </w:p>
          <w:p w:rsidR="004A34B8" w:rsidRDefault="004A3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4A34B8" w:rsidTr="0099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992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58.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A3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Виконавчий комітет Лебединської міської ради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A34B8" w:rsidP="00434B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Вулиця </w:t>
            </w:r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Рибалка, 59, село Малий </w:t>
            </w:r>
            <w:proofErr w:type="spellStart"/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Вистороп</w:t>
            </w:r>
            <w:proofErr w:type="spellEnd"/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Сумський район,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Сумська область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4B8" w:rsidRDefault="00434B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EF" w:rsidRDefault="009928EF" w:rsidP="009928EF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="002B5F2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248,1 </w:t>
            </w:r>
          </w:p>
          <w:p w:rsidR="004A34B8" w:rsidRDefault="002B5F26" w:rsidP="009928EF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(пр</w:t>
            </w:r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иміщення кабінету - 209,2, гараж - 28,9, котельня -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9,0, вбиральня</w:t>
            </w:r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–</w:t>
            </w:r>
            <w:r w:rsidR="00434BAF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AF" w:rsidRDefault="00434BAF" w:rsidP="00434B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Розміщення кабінету невідкладної медичної допомоги  </w:t>
            </w:r>
          </w:p>
          <w:p w:rsidR="004A34B8" w:rsidRDefault="004A3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2B5F26" w:rsidTr="0099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26" w:rsidRDefault="009928EF" w:rsidP="00992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59.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26" w:rsidRDefault="002B5F26" w:rsidP="007361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Виконавчий комітет Лебединської міської ради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26" w:rsidRDefault="002B5F26" w:rsidP="00434B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Вулиця Центральна, 12, село Межиріч, Сумський район, Сумська область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26" w:rsidRDefault="002B5F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EF" w:rsidRDefault="009928EF" w:rsidP="009928EF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267,2</w:t>
            </w:r>
          </w:p>
          <w:p w:rsidR="002B5F26" w:rsidRDefault="009928EF" w:rsidP="009928EF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(п</w:t>
            </w:r>
            <w:r w:rsidR="002B5F2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риміщення кабінету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- </w:t>
            </w:r>
            <w:r w:rsidR="002B5F2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222,6, гараж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-</w:t>
            </w:r>
            <w:r w:rsidR="002B5F2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41,6, вбиральна-3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26" w:rsidRDefault="002B5F26" w:rsidP="002B5F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Розміщення кабінету невідкладної медичної допомоги  </w:t>
            </w:r>
          </w:p>
          <w:p w:rsidR="002B5F26" w:rsidRDefault="002B5F26" w:rsidP="00434B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2B5F26" w:rsidTr="0099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26" w:rsidRDefault="009928EF" w:rsidP="00992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60.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26" w:rsidRDefault="002B5F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Виконавчий комітет Лебединської міської ради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26" w:rsidRDefault="002B5F26" w:rsidP="00434B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Вулиця Партизанська,23,село Ворожба, Сумський район, Сумська область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26" w:rsidRDefault="002B5F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8EF" w:rsidRDefault="009928EF" w:rsidP="009928EF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291,2 </w:t>
            </w:r>
          </w:p>
          <w:p w:rsidR="002B5F26" w:rsidRDefault="009928EF" w:rsidP="009928EF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(п</w:t>
            </w:r>
            <w:r w:rsidR="002B5F2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риміщення кабінету – 146,2, котельня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="002B5F2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-77,0, гараж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="002B5F2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="002B5F2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63,0, вбиральня-5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26" w:rsidRDefault="002B5F26" w:rsidP="00434B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Розміщення кабінету невідкладної медичної допомоги  </w:t>
            </w:r>
          </w:p>
          <w:p w:rsidR="002B5F26" w:rsidRDefault="002B5F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</w:tr>
    </w:tbl>
    <w:p w:rsidR="004A34B8" w:rsidRDefault="004A34B8" w:rsidP="004A34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94294" w:rsidRPr="00B551AF" w:rsidRDefault="00E94294" w:rsidP="000A3D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A3D7C" w:rsidRPr="00B551AF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Керуючий справами</w:t>
      </w:r>
    </w:p>
    <w:p w:rsidR="000A3D7C" w:rsidRPr="00B551AF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виконавчого  комітету                                        </w:t>
      </w:r>
      <w:r w:rsidR="00D92BE2"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       </w:t>
      </w: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 </w:t>
      </w:r>
      <w:r w:rsidR="00D92BE2"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     </w:t>
      </w: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  Сергій ПОДОЛЬКО</w:t>
      </w:r>
    </w:p>
    <w:p w:rsidR="00E94294" w:rsidRPr="00B551AF" w:rsidRDefault="00E94294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0A3D7C" w:rsidRPr="00B551AF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Начальник управління економічного </w:t>
      </w:r>
    </w:p>
    <w:p w:rsidR="000A3D7C" w:rsidRPr="00B551AF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розвитку і торгівлі виконавчого комітету </w:t>
      </w:r>
    </w:p>
    <w:p w:rsidR="000A3D7C" w:rsidRDefault="000A3D7C" w:rsidP="009C0F9B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Лебединської міської ради                                        </w:t>
      </w:r>
      <w:r w:rsidR="00D92BE2"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           </w:t>
      </w: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</w:t>
      </w:r>
      <w:r w:rsidR="00D92BE2"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  </w:t>
      </w: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Юрій МАГАЛЯС</w:t>
      </w:r>
    </w:p>
    <w:p w:rsidR="004A34B8" w:rsidRDefault="004A34B8" w:rsidP="009C0F9B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4A34B8" w:rsidRDefault="004A34B8" w:rsidP="009C0F9B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4A34B8" w:rsidRDefault="004A34B8" w:rsidP="009C0F9B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4A34B8" w:rsidRDefault="004A34B8" w:rsidP="009C0F9B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4A34B8" w:rsidRDefault="004A34B8" w:rsidP="009C0F9B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4A34B8" w:rsidRDefault="004A34B8" w:rsidP="009C0F9B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4A34B8" w:rsidRDefault="004A34B8" w:rsidP="009C0F9B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4A34B8" w:rsidRDefault="004A34B8" w:rsidP="009C0F9B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CF49C2" w:rsidRPr="0092224C" w:rsidRDefault="0010053C" w:rsidP="003C35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lastRenderedPageBreak/>
        <w:t xml:space="preserve"> </w:t>
      </w:r>
    </w:p>
    <w:sectPr w:rsidR="00CF49C2" w:rsidRPr="0092224C" w:rsidSect="0092224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803F6"/>
    <w:multiLevelType w:val="hybridMultilevel"/>
    <w:tmpl w:val="5D9C875A"/>
    <w:lvl w:ilvl="0" w:tplc="BA82BC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7D57DB7"/>
    <w:multiLevelType w:val="hybridMultilevel"/>
    <w:tmpl w:val="A716A08C"/>
    <w:lvl w:ilvl="0" w:tplc="15AA58F8">
      <w:start w:val="3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C03D6"/>
    <w:multiLevelType w:val="hybridMultilevel"/>
    <w:tmpl w:val="A1EC850E"/>
    <w:lvl w:ilvl="0" w:tplc="05CCD640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C21BED"/>
    <w:multiLevelType w:val="hybridMultilevel"/>
    <w:tmpl w:val="CDE2FF3E"/>
    <w:lvl w:ilvl="0" w:tplc="25CEBC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F5915"/>
    <w:rsid w:val="00004492"/>
    <w:rsid w:val="000246B7"/>
    <w:rsid w:val="0005162E"/>
    <w:rsid w:val="00055AFD"/>
    <w:rsid w:val="00074C98"/>
    <w:rsid w:val="00083C10"/>
    <w:rsid w:val="000911B4"/>
    <w:rsid w:val="000A3D7C"/>
    <w:rsid w:val="000A512B"/>
    <w:rsid w:val="000A75EF"/>
    <w:rsid w:val="000C4250"/>
    <w:rsid w:val="000E2A17"/>
    <w:rsid w:val="000F2D96"/>
    <w:rsid w:val="000F3B47"/>
    <w:rsid w:val="0010053C"/>
    <w:rsid w:val="001009D6"/>
    <w:rsid w:val="001577F2"/>
    <w:rsid w:val="00177196"/>
    <w:rsid w:val="001B7AB9"/>
    <w:rsid w:val="001C4CA0"/>
    <w:rsid w:val="001D7C58"/>
    <w:rsid w:val="002167F5"/>
    <w:rsid w:val="0022434E"/>
    <w:rsid w:val="00226AB4"/>
    <w:rsid w:val="00234B1C"/>
    <w:rsid w:val="002422F7"/>
    <w:rsid w:val="00246629"/>
    <w:rsid w:val="00277E99"/>
    <w:rsid w:val="002908D6"/>
    <w:rsid w:val="00291F6A"/>
    <w:rsid w:val="002A1E3D"/>
    <w:rsid w:val="002A7A47"/>
    <w:rsid w:val="002B5F26"/>
    <w:rsid w:val="002C6E3B"/>
    <w:rsid w:val="002D2E94"/>
    <w:rsid w:val="002E683A"/>
    <w:rsid w:val="003068B7"/>
    <w:rsid w:val="00324ADF"/>
    <w:rsid w:val="00325235"/>
    <w:rsid w:val="0034726F"/>
    <w:rsid w:val="00352050"/>
    <w:rsid w:val="0035274E"/>
    <w:rsid w:val="00370A59"/>
    <w:rsid w:val="00371345"/>
    <w:rsid w:val="00372B8D"/>
    <w:rsid w:val="003907DB"/>
    <w:rsid w:val="003A55B3"/>
    <w:rsid w:val="003C002D"/>
    <w:rsid w:val="003C3594"/>
    <w:rsid w:val="003D2612"/>
    <w:rsid w:val="003D2EAD"/>
    <w:rsid w:val="00400967"/>
    <w:rsid w:val="00401CB3"/>
    <w:rsid w:val="00407238"/>
    <w:rsid w:val="00433C52"/>
    <w:rsid w:val="00434BAF"/>
    <w:rsid w:val="00434FF3"/>
    <w:rsid w:val="0046427B"/>
    <w:rsid w:val="004721C5"/>
    <w:rsid w:val="00487E3E"/>
    <w:rsid w:val="004A1339"/>
    <w:rsid w:val="004A34B8"/>
    <w:rsid w:val="004A6D8F"/>
    <w:rsid w:val="004B5B7C"/>
    <w:rsid w:val="004C18FD"/>
    <w:rsid w:val="004C21A3"/>
    <w:rsid w:val="004D07B6"/>
    <w:rsid w:val="004D178E"/>
    <w:rsid w:val="00507C84"/>
    <w:rsid w:val="0051581D"/>
    <w:rsid w:val="0052535D"/>
    <w:rsid w:val="00527043"/>
    <w:rsid w:val="0053129D"/>
    <w:rsid w:val="00533261"/>
    <w:rsid w:val="005443DC"/>
    <w:rsid w:val="00557DF1"/>
    <w:rsid w:val="00573FB4"/>
    <w:rsid w:val="00575F4F"/>
    <w:rsid w:val="005814AC"/>
    <w:rsid w:val="005834C1"/>
    <w:rsid w:val="005A0F79"/>
    <w:rsid w:val="005C0B76"/>
    <w:rsid w:val="005F583D"/>
    <w:rsid w:val="00667417"/>
    <w:rsid w:val="0069782A"/>
    <w:rsid w:val="006B530F"/>
    <w:rsid w:val="006D16F0"/>
    <w:rsid w:val="006D2645"/>
    <w:rsid w:val="006D3166"/>
    <w:rsid w:val="006E0AD8"/>
    <w:rsid w:val="00703001"/>
    <w:rsid w:val="00720A23"/>
    <w:rsid w:val="00724E8C"/>
    <w:rsid w:val="00733984"/>
    <w:rsid w:val="007359B9"/>
    <w:rsid w:val="0077320D"/>
    <w:rsid w:val="007B564B"/>
    <w:rsid w:val="007E2E03"/>
    <w:rsid w:val="007E5A8F"/>
    <w:rsid w:val="007F638B"/>
    <w:rsid w:val="0082416B"/>
    <w:rsid w:val="008334B6"/>
    <w:rsid w:val="00875B52"/>
    <w:rsid w:val="00891B3C"/>
    <w:rsid w:val="00891E71"/>
    <w:rsid w:val="008B6C67"/>
    <w:rsid w:val="008F27A5"/>
    <w:rsid w:val="0092224C"/>
    <w:rsid w:val="009268C2"/>
    <w:rsid w:val="00927507"/>
    <w:rsid w:val="009342D6"/>
    <w:rsid w:val="00954C7A"/>
    <w:rsid w:val="00964852"/>
    <w:rsid w:val="0098011D"/>
    <w:rsid w:val="00983BB8"/>
    <w:rsid w:val="00985829"/>
    <w:rsid w:val="00987899"/>
    <w:rsid w:val="009928EF"/>
    <w:rsid w:val="009C0F9B"/>
    <w:rsid w:val="009E0853"/>
    <w:rsid w:val="009E64CE"/>
    <w:rsid w:val="00A03691"/>
    <w:rsid w:val="00A102E4"/>
    <w:rsid w:val="00A119F2"/>
    <w:rsid w:val="00A272BB"/>
    <w:rsid w:val="00A27B82"/>
    <w:rsid w:val="00A84F4C"/>
    <w:rsid w:val="00A939A3"/>
    <w:rsid w:val="00AC5C08"/>
    <w:rsid w:val="00AF5915"/>
    <w:rsid w:val="00B31C25"/>
    <w:rsid w:val="00B551AF"/>
    <w:rsid w:val="00BA62C6"/>
    <w:rsid w:val="00BB5988"/>
    <w:rsid w:val="00BC14B8"/>
    <w:rsid w:val="00BC4A2C"/>
    <w:rsid w:val="00BD5D16"/>
    <w:rsid w:val="00C07FB4"/>
    <w:rsid w:val="00C300C5"/>
    <w:rsid w:val="00C83503"/>
    <w:rsid w:val="00CA3E31"/>
    <w:rsid w:val="00CA46CA"/>
    <w:rsid w:val="00CB5645"/>
    <w:rsid w:val="00CC30B0"/>
    <w:rsid w:val="00CE2212"/>
    <w:rsid w:val="00CE57CF"/>
    <w:rsid w:val="00CF1A45"/>
    <w:rsid w:val="00CF4982"/>
    <w:rsid w:val="00CF49C2"/>
    <w:rsid w:val="00CF5632"/>
    <w:rsid w:val="00CF7C3E"/>
    <w:rsid w:val="00D11DB4"/>
    <w:rsid w:val="00D165F3"/>
    <w:rsid w:val="00D37AEF"/>
    <w:rsid w:val="00D53F3E"/>
    <w:rsid w:val="00D65F2E"/>
    <w:rsid w:val="00D85FE4"/>
    <w:rsid w:val="00D92BE2"/>
    <w:rsid w:val="00DE21AD"/>
    <w:rsid w:val="00E21DB7"/>
    <w:rsid w:val="00E45EE5"/>
    <w:rsid w:val="00E56B3B"/>
    <w:rsid w:val="00E821BF"/>
    <w:rsid w:val="00E86D75"/>
    <w:rsid w:val="00E94294"/>
    <w:rsid w:val="00ED52CB"/>
    <w:rsid w:val="00EF5CFC"/>
    <w:rsid w:val="00F152AC"/>
    <w:rsid w:val="00F325CF"/>
    <w:rsid w:val="00F64DCD"/>
    <w:rsid w:val="00F703F0"/>
    <w:rsid w:val="00F74160"/>
    <w:rsid w:val="00F76EF5"/>
    <w:rsid w:val="00F93AA0"/>
    <w:rsid w:val="00FA2198"/>
    <w:rsid w:val="00FA2B27"/>
    <w:rsid w:val="00FC38A4"/>
    <w:rsid w:val="00FF4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2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46">
    <w:name w:val="rvts46"/>
    <w:uiPriority w:val="99"/>
    <w:rsid w:val="0092224C"/>
  </w:style>
  <w:style w:type="paragraph" w:styleId="a3">
    <w:name w:val="List Paragraph"/>
    <w:basedOn w:val="a"/>
    <w:uiPriority w:val="34"/>
    <w:qFormat/>
    <w:rsid w:val="00E45EE5"/>
    <w:pPr>
      <w:ind w:left="720"/>
      <w:contextualSpacing/>
    </w:pPr>
  </w:style>
  <w:style w:type="character" w:customStyle="1" w:styleId="3">
    <w:name w:val="Основной текст (3)_"/>
    <w:link w:val="30"/>
    <w:locked/>
    <w:rsid w:val="00E45EE5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45EE5"/>
    <w:pPr>
      <w:widowControl w:val="0"/>
      <w:shd w:val="clear" w:color="auto" w:fill="FFFFFF"/>
      <w:spacing w:before="420" w:after="0" w:line="322" w:lineRule="exact"/>
      <w:jc w:val="both"/>
    </w:pPr>
    <w:rPr>
      <w:rFonts w:eastAsiaTheme="minorHAnsi"/>
      <w:spacing w:val="6"/>
      <w:sz w:val="25"/>
      <w:szCs w:val="25"/>
      <w:lang w:eastAsia="en-US"/>
    </w:rPr>
  </w:style>
  <w:style w:type="paragraph" w:styleId="a4">
    <w:name w:val="footer"/>
    <w:basedOn w:val="a"/>
    <w:link w:val="a5"/>
    <w:semiHidden/>
    <w:unhideWhenUsed/>
    <w:rsid w:val="003C359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5">
    <w:name w:val="Нижний колонтитул Знак"/>
    <w:basedOn w:val="a0"/>
    <w:link w:val="a4"/>
    <w:semiHidden/>
    <w:rsid w:val="003C3594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6">
    <w:name w:val="Table Grid"/>
    <w:basedOn w:val="a1"/>
    <w:uiPriority w:val="59"/>
    <w:rsid w:val="001C4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680F9-04BA-4D08-A3F0-A2C899F8B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95</cp:revision>
  <cp:lastPrinted>2021-07-13T12:00:00Z</cp:lastPrinted>
  <dcterms:created xsi:type="dcterms:W3CDTF">2020-09-29T07:52:00Z</dcterms:created>
  <dcterms:modified xsi:type="dcterms:W3CDTF">2021-09-07T05:12:00Z</dcterms:modified>
</cp:coreProperties>
</file>